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南银理财珠联璧合鑫逸稳两年145期封闭式公募人民币理财产品（Y61145）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Y61145)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33,123,397.67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