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南银理财珠联璧合鑫逸稳一年222期封闭式公募人民币理财产品（Y30222）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Y30222)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683,729,190.26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